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29" w:rsidRDefault="00432982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two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432982" w:rsidTr="0043298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  <w:r>
              <w:rPr>
                <w:lang w:val="en-US"/>
              </w:rPr>
              <w:t>tired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  <w:r>
              <w:t>усталый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kind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r>
              <w:t>добрый</w:t>
            </w:r>
          </w:p>
        </w:tc>
      </w:tr>
      <w:tr w:rsidR="00432982" w:rsidTr="0043298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  <w:r>
              <w:t>грустный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pPr>
              <w:rPr>
                <w:lang w:val="en-US"/>
              </w:rPr>
            </w:pPr>
            <w:r>
              <w:rPr>
                <w:lang w:val="en-US"/>
              </w:rPr>
              <w:t>naughty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r>
              <w:t>упрямый</w:t>
            </w:r>
          </w:p>
        </w:tc>
      </w:tr>
      <w:tr w:rsidR="00432982" w:rsidTr="00432982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  <w:r>
              <w:rPr>
                <w:lang w:val="en-US"/>
              </w:rPr>
              <w:t>just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  <w:r>
              <w:t>только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pPr>
              <w:rPr>
                <w:lang w:val="en-US"/>
              </w:rPr>
            </w:pPr>
            <w:r>
              <w:rPr>
                <w:lang w:val="en-US"/>
              </w:rPr>
              <w:t>wet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r>
              <w:t>влажный</w:t>
            </w:r>
          </w:p>
        </w:tc>
      </w:tr>
      <w:tr w:rsidR="00432982" w:rsidTr="0043298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  <w:r>
              <w:rPr>
                <w:lang w:val="en-US"/>
              </w:rPr>
              <w:t>hungry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r>
              <w:t>голодный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pPr>
              <w:rPr>
                <w:lang w:val="en-US"/>
              </w:rPr>
            </w:pPr>
            <w:r>
              <w:rPr>
                <w:lang w:val="en-US"/>
              </w:rPr>
              <w:t>dry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r>
              <w:t>сухой</w:t>
            </w:r>
          </w:p>
        </w:tc>
      </w:tr>
      <w:tr w:rsidR="00432982" w:rsidTr="0043298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r>
              <w:t>холодный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Pr="00432982" w:rsidRDefault="00432982" w:rsidP="00CE6B54">
            <w:r>
              <w:t>счастливый</w:t>
            </w:r>
          </w:p>
        </w:tc>
      </w:tr>
    </w:tbl>
    <w:p w:rsidR="00432982" w:rsidRDefault="00432982"/>
    <w:p w:rsidR="00432982" w:rsidRDefault="00432982"/>
    <w:p w:rsidR="00432982" w:rsidRDefault="00432982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432982" w:rsidTr="00CE6B5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  <w:r>
              <w:t>усталый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r>
              <w:t>добрый</w:t>
            </w:r>
          </w:p>
        </w:tc>
      </w:tr>
      <w:tr w:rsidR="00432982" w:rsidTr="00CE6B5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  <w:r>
              <w:t>грустный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r>
              <w:t>упрямый</w:t>
            </w:r>
          </w:p>
        </w:tc>
      </w:tr>
      <w:tr w:rsidR="00432982" w:rsidTr="00CE6B54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  <w:r>
              <w:t>только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r>
              <w:t>влажный</w:t>
            </w:r>
          </w:p>
        </w:tc>
      </w:tr>
      <w:tr w:rsidR="00432982" w:rsidTr="00CE6B5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r>
              <w:t>голодный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r>
              <w:t>сухой</w:t>
            </w:r>
          </w:p>
        </w:tc>
      </w:tr>
      <w:tr w:rsidR="00432982" w:rsidTr="00CE6B5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82" w:rsidRDefault="00432982" w:rsidP="00CE6B54">
            <w:r>
              <w:t>холодный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Default="00432982" w:rsidP="00CE6B54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2" w:rsidRPr="00432982" w:rsidRDefault="00432982" w:rsidP="00CE6B54">
            <w:r>
              <w:t>счастливый</w:t>
            </w:r>
          </w:p>
        </w:tc>
      </w:tr>
    </w:tbl>
    <w:p w:rsidR="00432982" w:rsidRPr="00432982" w:rsidRDefault="00432982">
      <w:pPr>
        <w:rPr>
          <w:lang w:val="en-US"/>
        </w:rPr>
      </w:pPr>
    </w:p>
    <w:sectPr w:rsidR="00432982" w:rsidRPr="0043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11"/>
    <w:rsid w:val="003A5496"/>
    <w:rsid w:val="00425EF2"/>
    <w:rsid w:val="00432982"/>
    <w:rsid w:val="00943411"/>
    <w:rsid w:val="00D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2016-10-01T11:24:00Z</dcterms:created>
  <dcterms:modified xsi:type="dcterms:W3CDTF">2016-10-01T11:26:00Z</dcterms:modified>
</cp:coreProperties>
</file>